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件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4</w:t>
      </w:r>
    </w:p>
    <w:p>
      <w:pPr>
        <w:spacing w:line="560" w:lineRule="exact"/>
        <w:jc w:val="center"/>
        <w:rPr>
          <w:rFonts w:eastAsia="仿宋_GB2312"/>
          <w:color w:val="FF0000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  <w:t>水库值班人员及责任人员名单</w:t>
      </w:r>
    </w:p>
    <w:tbl>
      <w:tblPr>
        <w:tblStyle w:val="4"/>
        <w:tblW w:w="996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2"/>
        <w:gridCol w:w="2388"/>
        <w:gridCol w:w="1096"/>
        <w:gridCol w:w="1784"/>
        <w:gridCol w:w="1168"/>
        <w:gridCol w:w="19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2" w:type="dxa"/>
            <w:vAlign w:val="center"/>
          </w:tcPr>
          <w:p>
            <w:pPr>
              <w:spacing w:line="560" w:lineRule="exact"/>
              <w:rPr>
                <w:rFonts w:eastAsia="仿宋_GB2312"/>
                <w:color w:val="auto"/>
                <w:spacing w:val="-20"/>
                <w:sz w:val="32"/>
                <w:szCs w:val="32"/>
              </w:rPr>
            </w:pPr>
            <w:r>
              <w:rPr>
                <w:rFonts w:eastAsia="仿宋_GB2312"/>
                <w:color w:val="auto"/>
                <w:spacing w:val="-20"/>
                <w:sz w:val="32"/>
                <w:szCs w:val="32"/>
              </w:rPr>
              <w:t>水库名称地点</w:t>
            </w:r>
          </w:p>
        </w:tc>
        <w:tc>
          <w:tcPr>
            <w:tcW w:w="2388" w:type="dxa"/>
            <w:vAlign w:val="center"/>
          </w:tcPr>
          <w:p>
            <w:pPr>
              <w:spacing w:line="560" w:lineRule="exact"/>
              <w:ind w:firstLine="560" w:firstLineChars="200"/>
              <w:rPr>
                <w:rFonts w:eastAsia="仿宋_GB2312"/>
                <w:color w:val="auto"/>
                <w:spacing w:val="-20"/>
                <w:sz w:val="32"/>
                <w:szCs w:val="32"/>
              </w:rPr>
            </w:pPr>
            <w:r>
              <w:rPr>
                <w:rFonts w:eastAsia="仿宋_GB2312"/>
                <w:color w:val="auto"/>
                <w:spacing w:val="-20"/>
                <w:sz w:val="32"/>
                <w:szCs w:val="32"/>
              </w:rPr>
              <w:t>库 容</w:t>
            </w:r>
          </w:p>
        </w:tc>
        <w:tc>
          <w:tcPr>
            <w:tcW w:w="1096" w:type="dxa"/>
            <w:vAlign w:val="center"/>
          </w:tcPr>
          <w:p>
            <w:pPr>
              <w:spacing w:line="560" w:lineRule="exact"/>
              <w:rPr>
                <w:rFonts w:eastAsia="仿宋_GB2312"/>
                <w:color w:val="auto"/>
                <w:sz w:val="32"/>
                <w:szCs w:val="32"/>
              </w:rPr>
            </w:pPr>
            <w:r>
              <w:rPr>
                <w:rFonts w:eastAsia="仿宋_GB2312"/>
                <w:color w:val="auto"/>
                <w:sz w:val="32"/>
                <w:szCs w:val="32"/>
              </w:rPr>
              <w:t>值班</w:t>
            </w:r>
          </w:p>
          <w:p>
            <w:pPr>
              <w:spacing w:line="560" w:lineRule="exact"/>
              <w:rPr>
                <w:rFonts w:eastAsia="仿宋_GB2312"/>
                <w:color w:val="auto"/>
                <w:sz w:val="32"/>
                <w:szCs w:val="32"/>
              </w:rPr>
            </w:pPr>
            <w:r>
              <w:rPr>
                <w:rFonts w:eastAsia="仿宋_GB2312"/>
                <w:color w:val="auto"/>
                <w:sz w:val="32"/>
                <w:szCs w:val="32"/>
              </w:rPr>
              <w:t>人员</w:t>
            </w:r>
          </w:p>
        </w:tc>
        <w:tc>
          <w:tcPr>
            <w:tcW w:w="1784" w:type="dxa"/>
            <w:vAlign w:val="center"/>
          </w:tcPr>
          <w:p>
            <w:pPr>
              <w:spacing w:line="560" w:lineRule="exact"/>
              <w:ind w:firstLine="320" w:firstLineChars="100"/>
              <w:rPr>
                <w:rFonts w:eastAsia="仿宋_GB2312"/>
                <w:color w:val="auto"/>
                <w:sz w:val="32"/>
                <w:szCs w:val="32"/>
              </w:rPr>
            </w:pPr>
            <w:r>
              <w:rPr>
                <w:rFonts w:eastAsia="仿宋_GB2312"/>
                <w:color w:val="auto"/>
                <w:sz w:val="32"/>
                <w:szCs w:val="32"/>
              </w:rPr>
              <w:t>电 话</w:t>
            </w:r>
          </w:p>
        </w:tc>
        <w:tc>
          <w:tcPr>
            <w:tcW w:w="1168" w:type="dxa"/>
            <w:vAlign w:val="center"/>
          </w:tcPr>
          <w:p>
            <w:pPr>
              <w:spacing w:line="560" w:lineRule="exact"/>
              <w:rPr>
                <w:rFonts w:eastAsia="仿宋_GB2312"/>
                <w:color w:val="auto"/>
                <w:spacing w:val="-20"/>
                <w:sz w:val="32"/>
                <w:szCs w:val="32"/>
              </w:rPr>
            </w:pPr>
            <w:r>
              <w:rPr>
                <w:rFonts w:eastAsia="仿宋_GB2312"/>
                <w:color w:val="auto"/>
                <w:spacing w:val="-20"/>
                <w:sz w:val="32"/>
                <w:szCs w:val="32"/>
              </w:rPr>
              <w:t>责任人</w:t>
            </w:r>
          </w:p>
        </w:tc>
        <w:tc>
          <w:tcPr>
            <w:tcW w:w="1936" w:type="dxa"/>
            <w:vAlign w:val="center"/>
          </w:tcPr>
          <w:p>
            <w:pPr>
              <w:spacing w:line="560" w:lineRule="exact"/>
              <w:ind w:left="420" w:firstLine="280" w:firstLineChars="100"/>
              <w:rPr>
                <w:rFonts w:eastAsia="仿宋_GB2312"/>
                <w:color w:val="auto"/>
                <w:spacing w:val="-20"/>
                <w:sz w:val="32"/>
                <w:szCs w:val="32"/>
              </w:rPr>
            </w:pPr>
            <w:r>
              <w:rPr>
                <w:rFonts w:eastAsia="仿宋_GB2312"/>
                <w:color w:val="auto"/>
                <w:spacing w:val="-20"/>
                <w:sz w:val="32"/>
                <w:szCs w:val="32"/>
              </w:rPr>
              <w:t>电 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2" w:type="dxa"/>
            <w:vAlign w:val="center"/>
          </w:tcPr>
          <w:p>
            <w:pPr>
              <w:spacing w:line="560" w:lineRule="exact"/>
              <w:rPr>
                <w:rFonts w:eastAsia="仿宋_GB2312"/>
                <w:color w:val="auto"/>
                <w:spacing w:val="-20"/>
                <w:sz w:val="32"/>
                <w:szCs w:val="32"/>
              </w:rPr>
            </w:pPr>
            <w:r>
              <w:rPr>
                <w:rFonts w:eastAsia="仿宋_GB2312"/>
                <w:color w:val="auto"/>
                <w:spacing w:val="-20"/>
                <w:sz w:val="32"/>
                <w:szCs w:val="32"/>
              </w:rPr>
              <w:t>三十六坡水库</w:t>
            </w:r>
          </w:p>
        </w:tc>
        <w:tc>
          <w:tcPr>
            <w:tcW w:w="2388" w:type="dxa"/>
            <w:vAlign w:val="center"/>
          </w:tcPr>
          <w:p>
            <w:pPr>
              <w:spacing w:line="560" w:lineRule="exact"/>
              <w:rPr>
                <w:rFonts w:eastAsia="仿宋_GB2312"/>
                <w:color w:val="auto"/>
                <w:spacing w:val="-20"/>
                <w:sz w:val="32"/>
                <w:szCs w:val="32"/>
              </w:rPr>
            </w:pPr>
            <w:r>
              <w:rPr>
                <w:rFonts w:eastAsia="仿宋_GB2312"/>
                <w:color w:val="auto"/>
                <w:spacing w:val="-20"/>
                <w:sz w:val="32"/>
                <w:szCs w:val="32"/>
              </w:rPr>
              <w:t>总库容13万m</w:t>
            </w:r>
            <w:r>
              <w:rPr>
                <w:rFonts w:eastAsia="仿宋_GB2312"/>
                <w:color w:val="auto"/>
                <w:spacing w:val="-20"/>
                <w:sz w:val="32"/>
                <w:szCs w:val="32"/>
                <w:vertAlign w:val="superscript"/>
              </w:rPr>
              <w:t>2</w:t>
            </w:r>
            <w:r>
              <w:rPr>
                <w:rFonts w:eastAsia="仿宋_GB2312"/>
                <w:color w:val="auto"/>
                <w:spacing w:val="-20"/>
                <w:sz w:val="32"/>
                <w:szCs w:val="32"/>
              </w:rPr>
              <w:t>有效库容12万m</w:t>
            </w:r>
            <w:r>
              <w:rPr>
                <w:rFonts w:eastAsia="仿宋_GB2312"/>
                <w:color w:val="auto"/>
                <w:spacing w:val="-20"/>
                <w:sz w:val="32"/>
                <w:szCs w:val="32"/>
                <w:vertAlign w:val="superscript"/>
              </w:rPr>
              <w:t>2</w:t>
            </w:r>
          </w:p>
        </w:tc>
        <w:tc>
          <w:tcPr>
            <w:tcW w:w="1096" w:type="dxa"/>
            <w:vAlign w:val="center"/>
          </w:tcPr>
          <w:p>
            <w:pPr>
              <w:spacing w:line="560" w:lineRule="exact"/>
              <w:rPr>
                <w:rFonts w:eastAsia="仿宋_GB2312"/>
                <w:color w:val="auto"/>
                <w:spacing w:val="-2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auto"/>
                <w:spacing w:val="-20"/>
                <w:kern w:val="0"/>
                <w:sz w:val="32"/>
                <w:szCs w:val="32"/>
              </w:rPr>
              <w:t>李启玲</w:t>
            </w:r>
          </w:p>
        </w:tc>
        <w:tc>
          <w:tcPr>
            <w:tcW w:w="1784" w:type="dxa"/>
            <w:vAlign w:val="center"/>
          </w:tcPr>
          <w:p>
            <w:pPr>
              <w:spacing w:line="560" w:lineRule="exact"/>
              <w:rPr>
                <w:rFonts w:eastAsia="仿宋_GB2312"/>
                <w:color w:val="auto"/>
                <w:spacing w:val="-20"/>
                <w:sz w:val="32"/>
                <w:szCs w:val="32"/>
              </w:rPr>
            </w:pPr>
            <w:r>
              <w:rPr>
                <w:rFonts w:eastAsia="仿宋_GB2312"/>
                <w:color w:val="auto"/>
                <w:spacing w:val="-20"/>
                <w:sz w:val="32"/>
                <w:szCs w:val="32"/>
              </w:rPr>
              <w:t>13005946051</w:t>
            </w:r>
          </w:p>
        </w:tc>
        <w:tc>
          <w:tcPr>
            <w:tcW w:w="1168" w:type="dxa"/>
            <w:vAlign w:val="center"/>
          </w:tcPr>
          <w:p>
            <w:pPr>
              <w:spacing w:line="560" w:lineRule="exact"/>
              <w:rPr>
                <w:rFonts w:eastAsia="仿宋_GB2312"/>
                <w:color w:val="auto"/>
                <w:spacing w:val="-20"/>
                <w:sz w:val="32"/>
                <w:szCs w:val="32"/>
              </w:rPr>
            </w:pPr>
            <w:r>
              <w:rPr>
                <w:rFonts w:eastAsia="仿宋_GB2312"/>
                <w:color w:val="auto"/>
                <w:spacing w:val="-20"/>
                <w:sz w:val="32"/>
                <w:szCs w:val="32"/>
              </w:rPr>
              <w:t>李秋安</w:t>
            </w:r>
          </w:p>
        </w:tc>
        <w:tc>
          <w:tcPr>
            <w:tcW w:w="1936" w:type="dxa"/>
            <w:vAlign w:val="center"/>
          </w:tcPr>
          <w:p>
            <w:pPr>
              <w:spacing w:line="560" w:lineRule="exact"/>
              <w:rPr>
                <w:rFonts w:eastAsia="仿宋_GB2312"/>
                <w:color w:val="auto"/>
                <w:spacing w:val="-20"/>
                <w:sz w:val="32"/>
                <w:szCs w:val="32"/>
              </w:rPr>
            </w:pPr>
            <w:r>
              <w:rPr>
                <w:rFonts w:eastAsia="仿宋_GB2312"/>
                <w:color w:val="auto"/>
                <w:spacing w:val="-20"/>
                <w:sz w:val="32"/>
                <w:szCs w:val="32"/>
              </w:rPr>
              <w:t>13607834725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2" w:type="dxa"/>
            <w:vAlign w:val="center"/>
          </w:tcPr>
          <w:p>
            <w:pPr>
              <w:spacing w:line="560" w:lineRule="exact"/>
              <w:rPr>
                <w:rFonts w:eastAsia="仿宋_GB2312"/>
                <w:color w:val="auto"/>
                <w:spacing w:val="-20"/>
                <w:sz w:val="32"/>
                <w:szCs w:val="32"/>
              </w:rPr>
            </w:pPr>
            <w:r>
              <w:rPr>
                <w:rFonts w:eastAsia="仿宋_GB2312"/>
                <w:color w:val="auto"/>
                <w:spacing w:val="-20"/>
                <w:sz w:val="32"/>
                <w:szCs w:val="32"/>
              </w:rPr>
              <w:t>三十六坡水库</w:t>
            </w:r>
          </w:p>
        </w:tc>
        <w:tc>
          <w:tcPr>
            <w:tcW w:w="2388" w:type="dxa"/>
            <w:vAlign w:val="center"/>
          </w:tcPr>
          <w:p>
            <w:pPr>
              <w:spacing w:line="560" w:lineRule="exact"/>
              <w:rPr>
                <w:rFonts w:eastAsia="仿宋_GB2312"/>
                <w:color w:val="auto"/>
                <w:spacing w:val="-20"/>
                <w:sz w:val="32"/>
                <w:szCs w:val="32"/>
              </w:rPr>
            </w:pPr>
            <w:r>
              <w:rPr>
                <w:rFonts w:eastAsia="仿宋_GB2312"/>
                <w:color w:val="auto"/>
                <w:spacing w:val="-20"/>
                <w:sz w:val="32"/>
                <w:szCs w:val="32"/>
              </w:rPr>
              <w:t>总库容13万m</w:t>
            </w:r>
            <w:r>
              <w:rPr>
                <w:rFonts w:eastAsia="仿宋_GB2312"/>
                <w:color w:val="auto"/>
                <w:spacing w:val="-20"/>
                <w:sz w:val="32"/>
                <w:szCs w:val="32"/>
                <w:vertAlign w:val="superscript"/>
              </w:rPr>
              <w:t>2</w:t>
            </w:r>
            <w:r>
              <w:rPr>
                <w:rFonts w:eastAsia="仿宋_GB2312"/>
                <w:color w:val="auto"/>
                <w:spacing w:val="-20"/>
                <w:sz w:val="32"/>
                <w:szCs w:val="32"/>
              </w:rPr>
              <w:t>有效库容12万m</w:t>
            </w:r>
            <w:r>
              <w:rPr>
                <w:rFonts w:eastAsia="仿宋_GB2312"/>
                <w:color w:val="auto"/>
                <w:spacing w:val="-20"/>
                <w:sz w:val="32"/>
                <w:szCs w:val="32"/>
                <w:vertAlign w:val="superscript"/>
              </w:rPr>
              <w:t>2</w:t>
            </w:r>
          </w:p>
        </w:tc>
        <w:tc>
          <w:tcPr>
            <w:tcW w:w="1096" w:type="dxa"/>
            <w:vAlign w:val="center"/>
          </w:tcPr>
          <w:p>
            <w:pPr>
              <w:spacing w:line="560" w:lineRule="exact"/>
              <w:rPr>
                <w:rFonts w:eastAsia="仿宋_GB2312"/>
                <w:color w:val="auto"/>
                <w:spacing w:val="-20"/>
                <w:kern w:val="0"/>
                <w:sz w:val="32"/>
                <w:szCs w:val="32"/>
              </w:rPr>
            </w:pPr>
            <w:r>
              <w:rPr>
                <w:color w:val="auto"/>
                <w:sz w:val="28"/>
                <w:szCs w:val="28"/>
              </w:rPr>
              <w:t>袁仕智</w:t>
            </w:r>
          </w:p>
        </w:tc>
        <w:tc>
          <w:tcPr>
            <w:tcW w:w="1784" w:type="dxa"/>
            <w:vAlign w:val="center"/>
          </w:tcPr>
          <w:p>
            <w:pPr>
              <w:spacing w:line="560" w:lineRule="exact"/>
              <w:rPr>
                <w:rFonts w:eastAsia="仿宋_GB2312"/>
                <w:color w:val="auto"/>
                <w:spacing w:val="-20"/>
                <w:sz w:val="32"/>
                <w:szCs w:val="32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15977379660</w:t>
            </w:r>
          </w:p>
        </w:tc>
        <w:tc>
          <w:tcPr>
            <w:tcW w:w="1168" w:type="dxa"/>
            <w:vAlign w:val="center"/>
          </w:tcPr>
          <w:p>
            <w:pPr>
              <w:spacing w:line="560" w:lineRule="exact"/>
              <w:rPr>
                <w:rFonts w:eastAsia="仿宋_GB2312"/>
                <w:color w:val="auto"/>
                <w:spacing w:val="-20"/>
                <w:sz w:val="32"/>
                <w:szCs w:val="32"/>
              </w:rPr>
            </w:pPr>
            <w:r>
              <w:rPr>
                <w:rFonts w:eastAsia="仿宋_GB2312"/>
                <w:color w:val="auto"/>
                <w:spacing w:val="-20"/>
                <w:sz w:val="32"/>
                <w:szCs w:val="32"/>
              </w:rPr>
              <w:t>李秋安</w:t>
            </w:r>
          </w:p>
        </w:tc>
        <w:tc>
          <w:tcPr>
            <w:tcW w:w="1936" w:type="dxa"/>
            <w:vAlign w:val="center"/>
          </w:tcPr>
          <w:p>
            <w:pPr>
              <w:spacing w:line="560" w:lineRule="exact"/>
              <w:rPr>
                <w:rFonts w:eastAsia="仿宋_GB2312"/>
                <w:color w:val="auto"/>
                <w:spacing w:val="-20"/>
                <w:sz w:val="32"/>
                <w:szCs w:val="32"/>
              </w:rPr>
            </w:pPr>
            <w:r>
              <w:rPr>
                <w:rFonts w:eastAsia="仿宋_GB2312"/>
                <w:color w:val="auto"/>
                <w:spacing w:val="-20"/>
                <w:sz w:val="32"/>
                <w:szCs w:val="32"/>
              </w:rPr>
              <w:t>13607834725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2" w:type="dxa"/>
            <w:vAlign w:val="center"/>
          </w:tcPr>
          <w:p>
            <w:pPr>
              <w:spacing w:line="560" w:lineRule="exact"/>
              <w:rPr>
                <w:rFonts w:eastAsia="仿宋_GB2312"/>
                <w:color w:val="auto"/>
                <w:spacing w:val="-20"/>
                <w:sz w:val="32"/>
                <w:szCs w:val="32"/>
              </w:rPr>
            </w:pPr>
            <w:r>
              <w:rPr>
                <w:rFonts w:eastAsia="仿宋_GB2312"/>
                <w:color w:val="auto"/>
                <w:spacing w:val="-20"/>
                <w:sz w:val="32"/>
                <w:szCs w:val="32"/>
              </w:rPr>
              <w:t>丛杉水库</w:t>
            </w:r>
          </w:p>
        </w:tc>
        <w:tc>
          <w:tcPr>
            <w:tcW w:w="2388" w:type="dxa"/>
            <w:vAlign w:val="center"/>
          </w:tcPr>
          <w:p>
            <w:pPr>
              <w:spacing w:line="560" w:lineRule="exact"/>
              <w:rPr>
                <w:rFonts w:eastAsia="仿宋_GB2312"/>
                <w:color w:val="auto"/>
                <w:spacing w:val="-20"/>
                <w:sz w:val="32"/>
                <w:szCs w:val="32"/>
              </w:rPr>
            </w:pPr>
            <w:r>
              <w:rPr>
                <w:rFonts w:eastAsia="仿宋_GB2312"/>
                <w:color w:val="auto"/>
                <w:spacing w:val="-20"/>
                <w:sz w:val="32"/>
                <w:szCs w:val="32"/>
              </w:rPr>
              <w:t>总库容10万m</w:t>
            </w:r>
            <w:r>
              <w:rPr>
                <w:rFonts w:eastAsia="仿宋_GB2312"/>
                <w:color w:val="auto"/>
                <w:spacing w:val="-20"/>
                <w:sz w:val="32"/>
                <w:szCs w:val="32"/>
                <w:vertAlign w:val="superscript"/>
              </w:rPr>
              <w:t>3</w:t>
            </w:r>
            <w:r>
              <w:rPr>
                <w:rFonts w:eastAsia="仿宋_GB2312"/>
                <w:color w:val="auto"/>
                <w:spacing w:val="-20"/>
                <w:sz w:val="32"/>
                <w:szCs w:val="32"/>
              </w:rPr>
              <w:t>有效库容9万m</w:t>
            </w:r>
            <w:r>
              <w:rPr>
                <w:rFonts w:eastAsia="仿宋_GB2312"/>
                <w:color w:val="auto"/>
                <w:spacing w:val="-20"/>
                <w:sz w:val="32"/>
                <w:szCs w:val="32"/>
                <w:vertAlign w:val="superscript"/>
              </w:rPr>
              <w:t>3</w:t>
            </w:r>
          </w:p>
        </w:tc>
        <w:tc>
          <w:tcPr>
            <w:tcW w:w="1096" w:type="dxa"/>
            <w:vAlign w:val="center"/>
          </w:tcPr>
          <w:p>
            <w:pPr>
              <w:spacing w:line="560" w:lineRule="exact"/>
              <w:rPr>
                <w:rFonts w:eastAsia="仿宋_GB2312"/>
                <w:color w:val="auto"/>
                <w:spacing w:val="-20"/>
                <w:kern w:val="0"/>
                <w:sz w:val="32"/>
                <w:szCs w:val="32"/>
              </w:rPr>
            </w:pPr>
            <w:r>
              <w:rPr>
                <w:rFonts w:hint="eastAsia"/>
                <w:color w:val="auto"/>
                <w:sz w:val="28"/>
                <w:szCs w:val="28"/>
                <w:lang w:eastAsia="zh-CN"/>
              </w:rPr>
              <w:t>黎飞仁</w:t>
            </w:r>
          </w:p>
        </w:tc>
        <w:tc>
          <w:tcPr>
            <w:tcW w:w="1784" w:type="dxa"/>
            <w:vAlign w:val="center"/>
          </w:tcPr>
          <w:p>
            <w:pPr>
              <w:spacing w:line="560" w:lineRule="exact"/>
              <w:rPr>
                <w:rFonts w:eastAsia="仿宋_GB2312"/>
                <w:color w:val="auto"/>
                <w:spacing w:val="-40"/>
                <w:kern w:val="0"/>
                <w:sz w:val="32"/>
                <w:szCs w:val="32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13788540299</w:t>
            </w:r>
          </w:p>
        </w:tc>
        <w:tc>
          <w:tcPr>
            <w:tcW w:w="1168" w:type="dxa"/>
            <w:vAlign w:val="center"/>
          </w:tcPr>
          <w:p>
            <w:pPr>
              <w:spacing w:line="560" w:lineRule="exact"/>
              <w:rPr>
                <w:rFonts w:eastAsia="仿宋_GB2312"/>
                <w:color w:val="auto"/>
                <w:spacing w:val="-20"/>
                <w:sz w:val="32"/>
                <w:szCs w:val="32"/>
              </w:rPr>
            </w:pPr>
            <w:r>
              <w:rPr>
                <w:rFonts w:eastAsia="仿宋_GB2312"/>
                <w:color w:val="auto"/>
                <w:spacing w:val="-20"/>
                <w:sz w:val="32"/>
                <w:szCs w:val="32"/>
              </w:rPr>
              <w:t>谭平张</w:t>
            </w:r>
          </w:p>
        </w:tc>
        <w:tc>
          <w:tcPr>
            <w:tcW w:w="1936" w:type="dxa"/>
            <w:vAlign w:val="center"/>
          </w:tcPr>
          <w:p>
            <w:pPr>
              <w:spacing w:line="560" w:lineRule="exact"/>
              <w:rPr>
                <w:rFonts w:eastAsia="仿宋_GB2312"/>
                <w:color w:val="auto"/>
                <w:spacing w:val="-20"/>
                <w:sz w:val="32"/>
                <w:szCs w:val="32"/>
              </w:rPr>
            </w:pPr>
            <w:r>
              <w:rPr>
                <w:rFonts w:eastAsia="仿宋_GB2312"/>
                <w:color w:val="auto"/>
                <w:spacing w:val="-20"/>
                <w:sz w:val="32"/>
                <w:szCs w:val="32"/>
              </w:rPr>
              <w:t>13877352058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2" w:type="dxa"/>
            <w:vAlign w:val="center"/>
          </w:tcPr>
          <w:p>
            <w:pPr>
              <w:spacing w:line="560" w:lineRule="exact"/>
              <w:rPr>
                <w:rFonts w:eastAsia="仿宋_GB2312"/>
                <w:color w:val="auto"/>
                <w:spacing w:val="-20"/>
                <w:sz w:val="32"/>
                <w:szCs w:val="32"/>
              </w:rPr>
            </w:pPr>
            <w:r>
              <w:rPr>
                <w:rFonts w:eastAsia="仿宋_GB2312"/>
                <w:color w:val="auto"/>
                <w:spacing w:val="-20"/>
                <w:sz w:val="32"/>
                <w:szCs w:val="32"/>
              </w:rPr>
              <w:t>丛杉水库</w:t>
            </w:r>
          </w:p>
        </w:tc>
        <w:tc>
          <w:tcPr>
            <w:tcW w:w="2388" w:type="dxa"/>
            <w:vAlign w:val="center"/>
          </w:tcPr>
          <w:p>
            <w:pPr>
              <w:spacing w:line="560" w:lineRule="exact"/>
              <w:rPr>
                <w:rFonts w:eastAsia="仿宋_GB2312"/>
                <w:color w:val="auto"/>
                <w:spacing w:val="-20"/>
                <w:sz w:val="32"/>
                <w:szCs w:val="32"/>
              </w:rPr>
            </w:pPr>
            <w:r>
              <w:rPr>
                <w:rFonts w:eastAsia="仿宋_GB2312"/>
                <w:color w:val="auto"/>
                <w:spacing w:val="-20"/>
                <w:sz w:val="32"/>
                <w:szCs w:val="32"/>
              </w:rPr>
              <w:t>总库容10万m</w:t>
            </w:r>
            <w:r>
              <w:rPr>
                <w:rFonts w:eastAsia="仿宋_GB2312"/>
                <w:color w:val="auto"/>
                <w:spacing w:val="-20"/>
                <w:sz w:val="32"/>
                <w:szCs w:val="32"/>
                <w:vertAlign w:val="superscript"/>
              </w:rPr>
              <w:t>3</w:t>
            </w:r>
            <w:r>
              <w:rPr>
                <w:rFonts w:eastAsia="仿宋_GB2312"/>
                <w:color w:val="auto"/>
                <w:spacing w:val="-20"/>
                <w:sz w:val="32"/>
                <w:szCs w:val="32"/>
              </w:rPr>
              <w:t>有效库容9万m</w:t>
            </w:r>
            <w:r>
              <w:rPr>
                <w:rFonts w:eastAsia="仿宋_GB2312"/>
                <w:color w:val="auto"/>
                <w:spacing w:val="-20"/>
                <w:sz w:val="32"/>
                <w:szCs w:val="32"/>
                <w:vertAlign w:val="superscript"/>
              </w:rPr>
              <w:t>3</w:t>
            </w:r>
          </w:p>
        </w:tc>
        <w:tc>
          <w:tcPr>
            <w:tcW w:w="1096" w:type="dxa"/>
            <w:vAlign w:val="center"/>
          </w:tcPr>
          <w:p>
            <w:pPr>
              <w:spacing w:line="560" w:lineRule="exact"/>
              <w:rPr>
                <w:rFonts w:eastAsia="仿宋_GB2312"/>
                <w:color w:val="auto"/>
                <w:spacing w:val="-2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auto"/>
                <w:spacing w:val="-20"/>
                <w:kern w:val="0"/>
                <w:sz w:val="32"/>
                <w:szCs w:val="32"/>
              </w:rPr>
              <w:t>谭家恒</w:t>
            </w:r>
          </w:p>
        </w:tc>
        <w:tc>
          <w:tcPr>
            <w:tcW w:w="1784" w:type="dxa"/>
            <w:vAlign w:val="center"/>
          </w:tcPr>
          <w:p>
            <w:pPr>
              <w:spacing w:line="560" w:lineRule="exact"/>
              <w:rPr>
                <w:rFonts w:eastAsia="仿宋_GB2312"/>
                <w:color w:val="auto"/>
                <w:spacing w:val="-4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auto"/>
                <w:spacing w:val="-20"/>
                <w:sz w:val="32"/>
                <w:szCs w:val="32"/>
              </w:rPr>
              <w:t>13077643722</w:t>
            </w:r>
          </w:p>
        </w:tc>
        <w:tc>
          <w:tcPr>
            <w:tcW w:w="1168" w:type="dxa"/>
            <w:vAlign w:val="center"/>
          </w:tcPr>
          <w:p>
            <w:pPr>
              <w:spacing w:line="560" w:lineRule="exact"/>
              <w:rPr>
                <w:rFonts w:eastAsia="仿宋_GB2312"/>
                <w:color w:val="auto"/>
                <w:spacing w:val="-20"/>
                <w:sz w:val="32"/>
                <w:szCs w:val="32"/>
              </w:rPr>
            </w:pPr>
            <w:r>
              <w:rPr>
                <w:rFonts w:eastAsia="仿宋_GB2312"/>
                <w:color w:val="auto"/>
                <w:spacing w:val="-20"/>
                <w:sz w:val="32"/>
                <w:szCs w:val="32"/>
              </w:rPr>
              <w:t>谭平张</w:t>
            </w:r>
          </w:p>
        </w:tc>
        <w:tc>
          <w:tcPr>
            <w:tcW w:w="1936" w:type="dxa"/>
            <w:vAlign w:val="center"/>
          </w:tcPr>
          <w:p>
            <w:pPr>
              <w:spacing w:line="560" w:lineRule="exact"/>
              <w:rPr>
                <w:rFonts w:eastAsia="仿宋_GB2312"/>
                <w:color w:val="auto"/>
                <w:spacing w:val="-20"/>
                <w:sz w:val="32"/>
                <w:szCs w:val="32"/>
              </w:rPr>
            </w:pPr>
            <w:r>
              <w:rPr>
                <w:rFonts w:eastAsia="仿宋_GB2312"/>
                <w:color w:val="auto"/>
                <w:spacing w:val="-20"/>
                <w:sz w:val="32"/>
                <w:szCs w:val="32"/>
              </w:rPr>
              <w:t>13877352058</w:t>
            </w:r>
          </w:p>
        </w:tc>
      </w:tr>
    </w:tbl>
    <w:p>
      <w:bookmarkStart w:id="0" w:name="_GoBack"/>
      <w:bookmarkEnd w:id="0"/>
    </w:p>
    <w:sectPr>
      <w:pgSz w:w="11906" w:h="16838"/>
      <w:pgMar w:top="2098" w:right="1304" w:bottom="130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EA3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Office_10.8.0.6108_F1E327BC-269C-435d-A152-05C5408002CA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2021-08-13T10:54:21Z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2052-10.8.0.6108</vt:lpwstr>
  </property>
</Properties>
</file>